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3150" w14:textId="15973D7D" w:rsidR="007E7CF2" w:rsidRPr="00DB6F15" w:rsidRDefault="00EB55E1" w:rsidP="00DB6F15">
      <w:pPr>
        <w:adjustRightInd w:val="0"/>
        <w:snapToGrid w:val="0"/>
        <w:spacing w:line="360" w:lineRule="auto"/>
        <w:jc w:val="center"/>
        <w:rPr>
          <w:rFonts w:ascii="宋体" w:hAnsi="宋体" w:cs="方正小标宋简体" w:hint="eastAsia"/>
          <w:color w:val="000000"/>
          <w:sz w:val="44"/>
          <w:szCs w:val="44"/>
        </w:rPr>
      </w:pPr>
      <w:r w:rsidRPr="00DB6F15">
        <w:rPr>
          <w:rFonts w:ascii="宋体" w:hAnsi="宋体" w:cs="方正小标宋简体" w:hint="eastAsia"/>
          <w:color w:val="000000"/>
          <w:sz w:val="44"/>
          <w:szCs w:val="44"/>
        </w:rPr>
        <w:t>诚信承诺书</w:t>
      </w:r>
    </w:p>
    <w:p w14:paraId="547C9810" w14:textId="78A7D374" w:rsidR="007E7CF2" w:rsidRDefault="00EB55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本单位自愿注册成</w:t>
      </w:r>
      <w:r>
        <w:rPr>
          <w:rFonts w:ascii="仿宋_GB2312" w:eastAsia="仿宋_GB2312" w:hAnsi="仿宋_GB2312" w:cs="仿宋_GB2312"/>
          <w:sz w:val="32"/>
          <w:szCs w:val="32"/>
        </w:rPr>
        <w:t>为</w:t>
      </w:r>
      <w:r w:rsidR="00DB6F15">
        <w:rPr>
          <w:rFonts w:ascii="仿宋_GB2312" w:eastAsia="仿宋_GB2312" w:hAnsi="仿宋_GB2312" w:cs="仿宋_GB2312" w:hint="eastAsia"/>
          <w:sz w:val="32"/>
          <w:szCs w:val="32"/>
        </w:rPr>
        <w:t>洋河e采平台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用户，并郑重承诺如下：</w:t>
      </w:r>
    </w:p>
    <w:p w14:paraId="4AE27B06" w14:textId="77777777" w:rsidR="007E7CF2" w:rsidRDefault="00EB55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一、本单位在注册时提交的相关信息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有效，材料所述内容均为我单位真实拥有。</w:t>
      </w:r>
    </w:p>
    <w:p w14:paraId="6D966D85" w14:textId="6AD6A684" w:rsidR="007E7CF2" w:rsidRDefault="00EB55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二、本单位在参加</w:t>
      </w:r>
      <w:r w:rsidR="00DB6F15">
        <w:rPr>
          <w:rFonts w:ascii="仿宋_GB2312" w:eastAsia="仿宋_GB2312" w:hAnsi="仿宋_GB2312" w:cs="仿宋_GB2312" w:hint="eastAsia"/>
          <w:sz w:val="32"/>
          <w:szCs w:val="32"/>
        </w:rPr>
        <w:t>洋河e采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平台组织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活</w:t>
      </w:r>
      <w:r>
        <w:rPr>
          <w:rFonts w:ascii="仿宋_GB2312" w:eastAsia="仿宋_GB2312" w:hAnsi="仿宋_GB2312" w:cs="仿宋_GB2312"/>
          <w:sz w:val="32"/>
          <w:szCs w:val="32"/>
        </w:rPr>
        <w:t>动</w:t>
      </w:r>
      <w:r>
        <w:rPr>
          <w:rFonts w:ascii="仿宋_GB2312" w:eastAsia="仿宋_GB2312" w:hAnsi="仿宋_GB2312" w:cs="仿宋_GB2312" w:hint="eastAsia"/>
          <w:sz w:val="32"/>
          <w:szCs w:val="32"/>
        </w:rPr>
        <w:t>中严格遵守《中华人民共和国招标投标法》等法律法规，遵守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平台管理制度，致力营造“公开、公平、公正”的交易环境。</w:t>
      </w:r>
    </w:p>
    <w:p w14:paraId="3EF46713" w14:textId="77777777" w:rsidR="007E7CF2" w:rsidRDefault="00EB55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三、本单位注册成功后，妥善保管用户名、密码和</w:t>
      </w:r>
      <w:r>
        <w:rPr>
          <w:rFonts w:ascii="仿宋_GB2312" w:eastAsia="仿宋_GB2312" w:hAnsi="仿宋_GB2312" w:cs="仿宋_GB2312"/>
          <w:sz w:val="32"/>
          <w:szCs w:val="32"/>
        </w:rPr>
        <w:t>数字</w:t>
      </w:r>
      <w:r>
        <w:rPr>
          <w:rFonts w:ascii="仿宋_GB2312" w:eastAsia="仿宋_GB2312" w:hAnsi="仿宋_GB2312" w:cs="仿宋_GB2312" w:hint="eastAsia"/>
          <w:sz w:val="32"/>
          <w:szCs w:val="32"/>
        </w:rPr>
        <w:t>证</w:t>
      </w:r>
      <w:r>
        <w:rPr>
          <w:rFonts w:ascii="仿宋_GB2312" w:eastAsia="仿宋_GB2312" w:hAnsi="仿宋_GB2312" w:cs="仿宋_GB2312"/>
          <w:sz w:val="32"/>
          <w:szCs w:val="32"/>
        </w:rPr>
        <w:t>书介质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恶意使用系统。</w:t>
      </w:r>
    </w:p>
    <w:p w14:paraId="41232323" w14:textId="77777777" w:rsidR="007E7CF2" w:rsidRDefault="00EB55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四、本单位注册信息如有变化，在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/>
          <w:sz w:val="32"/>
          <w:szCs w:val="32"/>
        </w:rPr>
        <w:t>工作日内</w:t>
      </w:r>
      <w:r>
        <w:rPr>
          <w:rFonts w:ascii="仿宋_GB2312" w:eastAsia="仿宋_GB2312" w:hAnsi="仿宋_GB2312" w:cs="仿宋_GB2312" w:hint="eastAsia"/>
          <w:sz w:val="32"/>
          <w:szCs w:val="32"/>
        </w:rPr>
        <w:t>更新系统中相关信息。</w:t>
      </w:r>
    </w:p>
    <w:p w14:paraId="7C07CA61" w14:textId="77777777" w:rsidR="007E7CF2" w:rsidRDefault="00EB55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</w:t>
      </w:r>
      <w:r>
        <w:rPr>
          <w:rFonts w:ascii="仿宋_GB2312" w:eastAsia="仿宋_GB2312" w:hAnsi="仿宋_GB2312" w:cs="仿宋_GB2312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若</w:t>
      </w:r>
      <w:r>
        <w:rPr>
          <w:rFonts w:ascii="仿宋_GB2312" w:eastAsia="仿宋_GB2312" w:hAnsi="仿宋_GB2312" w:cs="仿宋_GB2312"/>
          <w:sz w:val="32"/>
          <w:szCs w:val="32"/>
        </w:rPr>
        <w:t>违反以上承诺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/>
          <w:sz w:val="32"/>
          <w:szCs w:val="32"/>
        </w:rPr>
        <w:t>愿承担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切后果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1EBF52E" w14:textId="77777777" w:rsidR="007E7CF2" w:rsidRDefault="007E7CF2">
      <w:pPr>
        <w:rPr>
          <w:rFonts w:ascii="仿宋_GB2312" w:eastAsia="仿宋_GB2312" w:hAnsi="仿宋_GB2312" w:cs="仿宋_GB2312"/>
          <w:sz w:val="32"/>
          <w:szCs w:val="32"/>
        </w:rPr>
      </w:pPr>
    </w:p>
    <w:p w14:paraId="6429CEFC" w14:textId="77777777" w:rsidR="007E7CF2" w:rsidRDefault="007E7CF2">
      <w:pPr>
        <w:rPr>
          <w:rFonts w:ascii="仿宋_GB2312" w:eastAsia="仿宋_GB2312" w:hAnsi="仿宋_GB2312" w:cs="仿宋_GB2312"/>
          <w:sz w:val="32"/>
          <w:szCs w:val="32"/>
        </w:rPr>
      </w:pPr>
    </w:p>
    <w:p w14:paraId="32F67B41" w14:textId="15802F67" w:rsidR="007E7CF2" w:rsidRDefault="00EB55E1" w:rsidP="00DB6F15">
      <w:pPr>
        <w:spacing w:line="580" w:lineRule="exact"/>
        <w:ind w:rightChars="1050" w:right="220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承诺人（公章）：</w:t>
      </w:r>
    </w:p>
    <w:p w14:paraId="34E3410F" w14:textId="7281D50A" w:rsidR="007E7CF2" w:rsidRDefault="007E7CF2" w:rsidP="00DB6F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D43AB21" w14:textId="6402165F" w:rsidR="007E7CF2" w:rsidRDefault="00EB55E1" w:rsidP="00DB6F15">
      <w:pPr>
        <w:spacing w:line="580" w:lineRule="exact"/>
        <w:ind w:rightChars="400" w:right="8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DB6F15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E7C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D74B" w14:textId="77777777" w:rsidR="00EB55E1" w:rsidRDefault="00EB55E1" w:rsidP="00DB6F15">
      <w:r>
        <w:separator/>
      </w:r>
    </w:p>
  </w:endnote>
  <w:endnote w:type="continuationSeparator" w:id="0">
    <w:p w14:paraId="218116DF" w14:textId="77777777" w:rsidR="00EB55E1" w:rsidRDefault="00EB55E1" w:rsidP="00D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F1AA" w14:textId="77777777" w:rsidR="00EB55E1" w:rsidRDefault="00EB55E1" w:rsidP="00DB6F15">
      <w:r>
        <w:separator/>
      </w:r>
    </w:p>
  </w:footnote>
  <w:footnote w:type="continuationSeparator" w:id="0">
    <w:p w14:paraId="7CCFD4A5" w14:textId="77777777" w:rsidR="00EB55E1" w:rsidRDefault="00EB55E1" w:rsidP="00DB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NmE3NjI1YjZmNDE1YzY5YjUyYjY5MzhmYWQxNzAifQ=="/>
  </w:docVars>
  <w:rsids>
    <w:rsidRoot w:val="00597B9D"/>
    <w:rsid w:val="00136FC2"/>
    <w:rsid w:val="00561C2B"/>
    <w:rsid w:val="00597B9D"/>
    <w:rsid w:val="006068CF"/>
    <w:rsid w:val="007E7CF2"/>
    <w:rsid w:val="00891A2E"/>
    <w:rsid w:val="00905F1C"/>
    <w:rsid w:val="0099592C"/>
    <w:rsid w:val="00A92F33"/>
    <w:rsid w:val="00BB021A"/>
    <w:rsid w:val="00C34905"/>
    <w:rsid w:val="00DB6F15"/>
    <w:rsid w:val="00E65F38"/>
    <w:rsid w:val="00EB55E1"/>
    <w:rsid w:val="05520A11"/>
    <w:rsid w:val="0EDE2368"/>
    <w:rsid w:val="188E5FA9"/>
    <w:rsid w:val="1F920B97"/>
    <w:rsid w:val="20845035"/>
    <w:rsid w:val="20DE0D4A"/>
    <w:rsid w:val="22415022"/>
    <w:rsid w:val="357164B1"/>
    <w:rsid w:val="35B1345F"/>
    <w:rsid w:val="3AD358D7"/>
    <w:rsid w:val="3CC14466"/>
    <w:rsid w:val="3CEF3B04"/>
    <w:rsid w:val="3D6517E7"/>
    <w:rsid w:val="54F5099E"/>
    <w:rsid w:val="68770C27"/>
    <w:rsid w:val="732134A2"/>
    <w:rsid w:val="7A38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8BC90"/>
  <w15:docId w15:val="{EAFF4A98-FAC1-4E1E-B36B-7A773F4A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230</Characters>
  <Application>Microsoft Office Word</Application>
  <DocSecurity>0</DocSecurity>
  <Lines>1</Lines>
  <Paragraphs>1</Paragraphs>
  <ScaleCrop>false</ScaleCrop>
  <Company>TBO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</dc:creator>
  <cp:lastModifiedBy>ran sun</cp:lastModifiedBy>
  <cp:revision>8</cp:revision>
  <dcterms:created xsi:type="dcterms:W3CDTF">2014-10-29T12:08:00Z</dcterms:created>
  <dcterms:modified xsi:type="dcterms:W3CDTF">2023-03-23T05:55:00Z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2765161E8504454BB70125743CAFA58D</vt:lpwstr>
  </property>
</Properties>
</file>